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70" w:rsidRDefault="00847D70" w:rsidP="00847D70">
      <w:pPr>
        <w:rPr>
          <w:rFonts w:hint="cs"/>
          <w:lang w:bidi="ar-IQ"/>
        </w:rPr>
      </w:pPr>
    </w:p>
    <w:p w:rsidR="00847D70" w:rsidRPr="00D437BF" w:rsidRDefault="00847D70" w:rsidP="00847D70">
      <w:pPr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2712085" cy="1545590"/>
                <wp:effectExtent l="2540" t="127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D70" w:rsidRPr="004A7D3C" w:rsidRDefault="00847D70" w:rsidP="00847D70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الجامعة 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  <w:t>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847D70" w:rsidRPr="004A7D3C" w:rsidRDefault="00847D70" w:rsidP="00847D70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العلوم </w:t>
                            </w:r>
                          </w:p>
                          <w:p w:rsidR="00847D70" w:rsidRPr="004A7D3C" w:rsidRDefault="00847D70" w:rsidP="00847D70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:rsidR="00847D70" w:rsidRPr="004A7D3C" w:rsidRDefault="00847D70" w:rsidP="00847D70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الثالثة</w:t>
                            </w:r>
                          </w:p>
                          <w:p w:rsidR="00847D70" w:rsidRPr="004A7D3C" w:rsidRDefault="00847D70" w:rsidP="00847D70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صفاء كريم كاظم</w:t>
                            </w:r>
                          </w:p>
                          <w:p w:rsidR="00847D70" w:rsidRPr="004A7D3C" w:rsidRDefault="00847D70" w:rsidP="00847D70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استاذ مساعد</w:t>
                            </w:r>
                          </w:p>
                          <w:p w:rsidR="00847D70" w:rsidRPr="004A7D3C" w:rsidRDefault="00847D70" w:rsidP="00847D70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دكتوراه</w:t>
                            </w:r>
                          </w:p>
                          <w:p w:rsidR="00847D70" w:rsidRPr="004A7D3C" w:rsidRDefault="00847D70" w:rsidP="00847D70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جامعة المثنى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2.35pt;margin-top:0;width:213.55pt;height:1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l9ggIAABA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" stroked="f">
                <v:textbox>
                  <w:txbxContent>
                    <w:p w:rsidR="00847D70" w:rsidRPr="004A7D3C" w:rsidRDefault="00847D70" w:rsidP="00847D70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الجامعة </w:t>
                      </w:r>
                      <w: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  <w:t>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847D70" w:rsidRPr="004A7D3C" w:rsidRDefault="00847D70" w:rsidP="00847D70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العلوم </w:t>
                      </w:r>
                    </w:p>
                    <w:p w:rsidR="00847D70" w:rsidRPr="004A7D3C" w:rsidRDefault="00847D70" w:rsidP="00847D70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:rsidR="00847D70" w:rsidRPr="004A7D3C" w:rsidRDefault="00847D70" w:rsidP="00847D70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الثالثة</w:t>
                      </w:r>
                    </w:p>
                    <w:p w:rsidR="00847D70" w:rsidRPr="004A7D3C" w:rsidRDefault="00847D70" w:rsidP="00847D70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صفاء كريم كاظم</w:t>
                      </w:r>
                    </w:p>
                    <w:p w:rsidR="00847D70" w:rsidRPr="004A7D3C" w:rsidRDefault="00847D70" w:rsidP="00847D70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استاذ مساعد</w:t>
                      </w:r>
                    </w:p>
                    <w:p w:rsidR="00847D70" w:rsidRPr="004A7D3C" w:rsidRDefault="00847D70" w:rsidP="00847D70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دكتوراه</w:t>
                      </w:r>
                    </w:p>
                    <w:p w:rsidR="00847D70" w:rsidRPr="004A7D3C" w:rsidRDefault="00847D70" w:rsidP="00847D70">
                      <w:pP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جامعة المثنى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457325"/>
                <wp:effectExtent l="0" t="1270" r="254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D70" w:rsidRPr="004A7D3C" w:rsidRDefault="00847D70" w:rsidP="00847D70">
                            <w:pPr>
                              <w:jc w:val="center"/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847D70" w:rsidRPr="004A7D3C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847D70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847D70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47D70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47D70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47D70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47D70" w:rsidRPr="004A7D3C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33pt;margin-top:0;width:189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" stroked="f">
                <v:textbox>
                  <w:txbxContent>
                    <w:p w:rsidR="00847D70" w:rsidRPr="004A7D3C" w:rsidRDefault="00847D70" w:rsidP="00847D70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847D70" w:rsidRPr="004A7D3C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847D70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847D70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47D70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47D70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47D70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47D70" w:rsidRPr="004A7D3C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0</wp:posOffset>
            </wp:positionV>
            <wp:extent cx="2078990" cy="1285875"/>
            <wp:effectExtent l="0" t="0" r="0" b="0"/>
            <wp:wrapNone/>
            <wp:docPr id="6" name="Picture 6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D70" w:rsidRPr="00D437BF" w:rsidRDefault="00847D70" w:rsidP="00847D70">
      <w:pPr>
        <w:jc w:val="center"/>
        <w:rPr>
          <w:rFonts w:hint="cs"/>
          <w:rtl/>
        </w:rPr>
      </w:pPr>
    </w:p>
    <w:p w:rsidR="00847D70" w:rsidRPr="00D437BF" w:rsidRDefault="00847D70" w:rsidP="00847D70">
      <w:pPr>
        <w:jc w:val="center"/>
        <w:rPr>
          <w:rFonts w:hint="cs"/>
          <w:rtl/>
        </w:rPr>
      </w:pPr>
    </w:p>
    <w:p w:rsidR="00847D70" w:rsidRPr="00D437BF" w:rsidRDefault="00847D70" w:rsidP="00847D70">
      <w:pPr>
        <w:jc w:val="center"/>
        <w:rPr>
          <w:rFonts w:hint="cs"/>
          <w:rtl/>
        </w:rPr>
      </w:pPr>
    </w:p>
    <w:p w:rsidR="00847D70" w:rsidRPr="00D437BF" w:rsidRDefault="00847D70" w:rsidP="00847D70">
      <w:pPr>
        <w:jc w:val="center"/>
        <w:rPr>
          <w:rFonts w:hint="cs"/>
          <w:rtl/>
        </w:rPr>
      </w:pPr>
    </w:p>
    <w:p w:rsidR="00847D70" w:rsidRPr="00D437BF" w:rsidRDefault="00847D70" w:rsidP="00847D70">
      <w:pPr>
        <w:jc w:val="center"/>
        <w:rPr>
          <w:rFonts w:hint="cs"/>
          <w:rtl/>
        </w:rPr>
      </w:pPr>
    </w:p>
    <w:p w:rsidR="00847D70" w:rsidRPr="00D437BF" w:rsidRDefault="00847D70" w:rsidP="00847D70"/>
    <w:p w:rsidR="00847D70" w:rsidRPr="00D437BF" w:rsidRDefault="00847D70" w:rsidP="00847D70"/>
    <w:p w:rsidR="00847D70" w:rsidRPr="00D437BF" w:rsidRDefault="00847D70" w:rsidP="00847D70">
      <w:pPr>
        <w:rPr>
          <w:rFonts w:hint="cs"/>
          <w:rtl/>
        </w:rPr>
      </w:pPr>
    </w:p>
    <w:p w:rsidR="00847D70" w:rsidRPr="00D437BF" w:rsidRDefault="00847D70" w:rsidP="00847D70">
      <w:pPr>
        <w:rPr>
          <w:rFonts w:hint="cs"/>
          <w:b/>
          <w:bCs/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177800</wp:posOffset>
                </wp:positionV>
                <wp:extent cx="381000" cy="285750"/>
                <wp:effectExtent l="13970" t="13335" r="5080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D70" w:rsidRDefault="00847D70" w:rsidP="00847D70">
                            <w:pPr>
                              <w:rPr>
                                <w:rFonts w:hint="cs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5.55pt;margin-top:14pt;width:30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">
                <v:textbox>
                  <w:txbxContent>
                    <w:p w:rsidR="00847D70" w:rsidRDefault="00847D70" w:rsidP="00847D70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Pr="00D437BF">
        <w:rPr>
          <w:rFonts w:hint="cs"/>
          <w:rtl/>
          <w:lang w:bidi="ar-IQ"/>
        </w:rPr>
        <w:t xml:space="preserve">                                      </w:t>
      </w:r>
    </w:p>
    <w:p w:rsidR="00847D70" w:rsidRPr="00D437BF" w:rsidRDefault="00847D70" w:rsidP="00847D70">
      <w:pPr>
        <w:jc w:val="center"/>
        <w:rPr>
          <w:rFonts w:hint="cs"/>
          <w:b/>
          <w:bCs/>
          <w:rtl/>
          <w:lang w:bidi="ar-IQ"/>
        </w:rPr>
      </w:pPr>
      <w:r w:rsidRPr="00D437BF">
        <w:rPr>
          <w:rFonts w:hint="cs"/>
          <w:b/>
          <w:bCs/>
          <w:rtl/>
          <w:lang w:bidi="ar-IQ"/>
        </w:rPr>
        <w:t>أستمارة الخطة التدريسية للفصل الدراسي</w:t>
      </w:r>
      <w:r>
        <w:rPr>
          <w:rFonts w:hint="cs"/>
          <w:b/>
          <w:bCs/>
          <w:rtl/>
          <w:lang w:bidi="ar-IQ"/>
        </w:rPr>
        <w:t>(2017-2018)</w:t>
      </w:r>
    </w:p>
    <w:p w:rsidR="00847D70" w:rsidRPr="00D437BF" w:rsidRDefault="00847D70" w:rsidP="00847D70">
      <w:pPr>
        <w:jc w:val="center"/>
        <w:rPr>
          <w:rFonts w:cs="Simplified Arabic"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423"/>
        <w:gridCol w:w="1419"/>
        <w:gridCol w:w="1455"/>
        <w:gridCol w:w="1433"/>
        <w:gridCol w:w="1434"/>
      </w:tblGrid>
      <w:tr w:rsidR="00847D70" w:rsidRPr="00D437BF" w:rsidTr="009F4330">
        <w:tc>
          <w:tcPr>
            <w:tcW w:w="2654" w:type="dxa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  <w:r w:rsidRPr="00F96D7E">
              <w:rPr>
                <w:rFonts w:cs="Arabic Transparent"/>
                <w:b/>
                <w:bCs/>
                <w:noProof/>
                <w:rtl/>
                <w:lang w:bidi="ar-IQ"/>
              </w:rPr>
              <w:t>صفاء كريم كاظم</w:t>
            </w:r>
          </w:p>
        </w:tc>
      </w:tr>
      <w:tr w:rsidR="00847D70" w:rsidRPr="00D437BF" w:rsidTr="009F4330">
        <w:tc>
          <w:tcPr>
            <w:tcW w:w="2654" w:type="dxa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safaakarem76</w:t>
            </w:r>
            <w:r w:rsidRPr="00D437BF">
              <w:rPr>
                <w:rFonts w:cs="Simplified Arabic"/>
                <w:b/>
                <w:bCs/>
                <w:lang w:bidi="ar-IQ"/>
              </w:rPr>
              <w:t>@</w:t>
            </w:r>
            <w:r>
              <w:rPr>
                <w:rFonts w:cs="Simplified Arabic"/>
                <w:b/>
                <w:bCs/>
                <w:lang w:bidi="ar-IQ"/>
              </w:rPr>
              <w:t>gmail</w:t>
            </w:r>
            <w:r w:rsidRPr="00D437BF">
              <w:rPr>
                <w:rFonts w:cs="Simplified Arabic"/>
                <w:b/>
                <w:bCs/>
                <w:lang w:bidi="ar-IQ"/>
              </w:rPr>
              <w:t xml:space="preserve"> .com</w:t>
            </w:r>
          </w:p>
        </w:tc>
      </w:tr>
      <w:tr w:rsidR="00847D70" w:rsidRPr="00D437BF" w:rsidTr="009F4330">
        <w:tc>
          <w:tcPr>
            <w:tcW w:w="2654" w:type="dxa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الاحصاء الرياضي </w:t>
            </w:r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cs="Simplified Arabic"/>
                <w:b/>
                <w:bCs/>
                <w:lang w:bidi="ar-IQ"/>
              </w:rPr>
              <w:t>I</w:t>
            </w:r>
          </w:p>
        </w:tc>
      </w:tr>
      <w:tr w:rsidR="00847D70" w:rsidRPr="00D437BF" w:rsidTr="009F4330">
        <w:tc>
          <w:tcPr>
            <w:tcW w:w="2654" w:type="dxa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15 أسبوع </w:t>
            </w:r>
          </w:p>
        </w:tc>
      </w:tr>
      <w:tr w:rsidR="00847D70" w:rsidRPr="00D437BF" w:rsidTr="009F4330">
        <w:trPr>
          <w:trHeight w:val="370"/>
        </w:trPr>
        <w:tc>
          <w:tcPr>
            <w:tcW w:w="2654" w:type="dxa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اهداف المادة</w:t>
            </w:r>
          </w:p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658" w:type="dxa"/>
            <w:gridSpan w:val="5"/>
          </w:tcPr>
          <w:p w:rsidR="00847D70" w:rsidRPr="003839B1" w:rsidRDefault="00847D70" w:rsidP="009F4330">
            <w:pPr>
              <w:rPr>
                <w:b/>
                <w:bCs/>
                <w:rtl/>
                <w:lang w:bidi="ar-IQ"/>
              </w:rPr>
            </w:pPr>
            <w:r w:rsidRPr="003839B1">
              <w:rPr>
                <w:rFonts w:hint="cs"/>
                <w:b/>
                <w:bCs/>
                <w:rtl/>
                <w:lang w:bidi="ar-IQ"/>
              </w:rPr>
              <w:t xml:space="preserve">تعريف الطالب على </w:t>
            </w:r>
            <w:r>
              <w:rPr>
                <w:rFonts w:hint="cs"/>
                <w:b/>
                <w:bCs/>
                <w:rtl/>
                <w:lang w:bidi="ar-IQ"/>
              </w:rPr>
              <w:t>الاسس والمفاهيم الاساسية لمادة الاحصاء الرياضي</w:t>
            </w:r>
          </w:p>
        </w:tc>
      </w:tr>
      <w:tr w:rsidR="00847D70" w:rsidRPr="00D437BF" w:rsidTr="009F4330">
        <w:tc>
          <w:tcPr>
            <w:tcW w:w="2654" w:type="dxa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التفاصيل الاساسية للمادة</w:t>
            </w:r>
          </w:p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658" w:type="dxa"/>
            <w:gridSpan w:val="5"/>
          </w:tcPr>
          <w:p w:rsidR="00847D70" w:rsidRPr="003839B1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  <w:r w:rsidRPr="003839B1">
              <w:rPr>
                <w:rFonts w:cs="Simplified Arabic" w:hint="cs"/>
                <w:b/>
                <w:bCs/>
                <w:rtl/>
              </w:rPr>
              <w:t xml:space="preserve">تعريف </w:t>
            </w:r>
            <w:r>
              <w:rPr>
                <w:rFonts w:cs="Simplified Arabic" w:hint="cs"/>
                <w:b/>
                <w:bCs/>
                <w:rtl/>
              </w:rPr>
              <w:t>المتغيرات العشوائية, ايجاد الدالة الكثافة الاحتمالية, دالتة التوزيع التراكمية, التوزيعات وخصائصها.</w:t>
            </w:r>
          </w:p>
        </w:tc>
      </w:tr>
      <w:tr w:rsidR="00847D70" w:rsidRPr="00D437BF" w:rsidTr="009F4330">
        <w:tc>
          <w:tcPr>
            <w:tcW w:w="2654" w:type="dxa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</w:p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الكتب المنهجية</w:t>
            </w:r>
          </w:p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658" w:type="dxa"/>
            <w:gridSpan w:val="5"/>
          </w:tcPr>
          <w:p w:rsidR="00847D70" w:rsidRDefault="00847D70" w:rsidP="00847D70">
            <w:pPr>
              <w:numPr>
                <w:ilvl w:val="0"/>
                <w:numId w:val="1"/>
              </w:numPr>
              <w:jc w:val="both"/>
              <w:rPr>
                <w:rFonts w:hint="cs"/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امير حنا هرمز, الاحصاء الرياضي,1990, جامعة الموصل.</w:t>
            </w:r>
          </w:p>
          <w:p w:rsidR="00847D70" w:rsidRPr="00F96D7E" w:rsidRDefault="00847D70" w:rsidP="009F4330">
            <w:pPr>
              <w:ind w:left="720"/>
              <w:jc w:val="both"/>
              <w:rPr>
                <w:b/>
                <w:bCs/>
                <w:lang w:bidi="ar-IQ"/>
              </w:rPr>
            </w:pPr>
          </w:p>
        </w:tc>
      </w:tr>
      <w:tr w:rsidR="00847D70" w:rsidRPr="00D437BF" w:rsidTr="009F4330">
        <w:trPr>
          <w:trHeight w:val="798"/>
        </w:trPr>
        <w:tc>
          <w:tcPr>
            <w:tcW w:w="2654" w:type="dxa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المصادر الخارجية</w:t>
            </w:r>
          </w:p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7658" w:type="dxa"/>
            <w:gridSpan w:val="5"/>
          </w:tcPr>
          <w:p w:rsidR="00847D70" w:rsidRPr="003839B1" w:rsidRDefault="00847D70" w:rsidP="00847D70">
            <w:pPr>
              <w:numPr>
                <w:ilvl w:val="0"/>
                <w:numId w:val="2"/>
              </w:numPr>
              <w:bidi w:val="0"/>
              <w:rPr>
                <w:rFonts w:ascii="Book Antiqua" w:hAnsi="Book Antiqua" w:cs="Simplified Arabic"/>
                <w:b/>
                <w:bCs/>
              </w:rPr>
            </w:pPr>
            <w:r>
              <w:rPr>
                <w:rFonts w:ascii="Book Antiqua" w:hAnsi="Book Antiqua" w:cs="Simplified Arabic"/>
                <w:b/>
                <w:bCs/>
              </w:rPr>
              <w:t>Robert V., Hogg and Allen T</w:t>
            </w:r>
            <w:proofErr w:type="gramStart"/>
            <w:r>
              <w:rPr>
                <w:rFonts w:ascii="Book Antiqua" w:hAnsi="Book Antiqua" w:cs="Simplified Arabic"/>
                <w:b/>
                <w:bCs/>
              </w:rPr>
              <w:t>. ,</w:t>
            </w:r>
            <w:proofErr w:type="gramEnd"/>
            <w:r>
              <w:rPr>
                <w:rFonts w:ascii="Book Antiqua" w:hAnsi="Book Antiqua" w:cs="Simplified Arabic"/>
                <w:b/>
                <w:bCs/>
              </w:rPr>
              <w:t xml:space="preserve"> Craig, 1978, Introduction to the mathematical statistics Forth Edition.</w:t>
            </w:r>
          </w:p>
          <w:p w:rsidR="00847D70" w:rsidRPr="003839B1" w:rsidRDefault="00847D70" w:rsidP="009F4330">
            <w:pPr>
              <w:bidi w:val="0"/>
              <w:ind w:left="720"/>
              <w:rPr>
                <w:rFonts w:ascii="Book Antiqua" w:hAnsi="Book Antiqua" w:cs="Simplified Arabic"/>
                <w:b/>
                <w:bCs/>
              </w:rPr>
            </w:pPr>
          </w:p>
        </w:tc>
      </w:tr>
      <w:tr w:rsidR="00847D70" w:rsidRPr="00D437BF" w:rsidTr="009F4330">
        <w:trPr>
          <w:trHeight w:val="654"/>
        </w:trPr>
        <w:tc>
          <w:tcPr>
            <w:tcW w:w="2654" w:type="dxa"/>
            <w:vMerge w:val="restart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</w:p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تقديرات الفصل</w:t>
            </w:r>
          </w:p>
        </w:tc>
        <w:tc>
          <w:tcPr>
            <w:tcW w:w="1531" w:type="dxa"/>
          </w:tcPr>
          <w:p w:rsidR="00847D70" w:rsidRPr="00D437BF" w:rsidRDefault="00847D70" w:rsidP="009F433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:rsidR="00847D70" w:rsidRPr="00D437BF" w:rsidRDefault="00847D70" w:rsidP="009F433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مناقشة</w:t>
            </w:r>
          </w:p>
        </w:tc>
        <w:tc>
          <w:tcPr>
            <w:tcW w:w="1531" w:type="dxa"/>
          </w:tcPr>
          <w:p w:rsidR="00847D70" w:rsidRPr="00D437BF" w:rsidRDefault="00847D70" w:rsidP="009F433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:rsidR="00847D70" w:rsidRPr="00D437BF" w:rsidRDefault="00847D70" w:rsidP="009F433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:rsidR="00847D70" w:rsidRPr="00D437BF" w:rsidRDefault="00847D70" w:rsidP="009F433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847D70" w:rsidRPr="00D437BF" w:rsidTr="009F4330">
        <w:tc>
          <w:tcPr>
            <w:tcW w:w="2654" w:type="dxa"/>
            <w:vMerge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531" w:type="dxa"/>
          </w:tcPr>
          <w:p w:rsidR="00847D70" w:rsidRPr="00D437BF" w:rsidRDefault="00847D70" w:rsidP="009F433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40</w:t>
            </w:r>
            <w:r w:rsidRPr="00D437BF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:rsidR="00847D70" w:rsidRPr="00D437BF" w:rsidRDefault="00847D70" w:rsidP="009F433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5%</w:t>
            </w:r>
          </w:p>
        </w:tc>
        <w:tc>
          <w:tcPr>
            <w:tcW w:w="1531" w:type="dxa"/>
          </w:tcPr>
          <w:p w:rsidR="00847D70" w:rsidRPr="00D437BF" w:rsidRDefault="00847D70" w:rsidP="009F433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35</w:t>
            </w:r>
            <w:r w:rsidRPr="00D437BF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:rsidR="00847D70" w:rsidRPr="00D437BF" w:rsidRDefault="00847D70" w:rsidP="009F433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:rsidR="00847D70" w:rsidRPr="00D437BF" w:rsidRDefault="00847D70" w:rsidP="009F433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60%</w:t>
            </w:r>
          </w:p>
        </w:tc>
      </w:tr>
      <w:tr w:rsidR="00847D70" w:rsidRPr="00D437BF" w:rsidTr="009F4330">
        <w:trPr>
          <w:trHeight w:val="595"/>
        </w:trPr>
        <w:tc>
          <w:tcPr>
            <w:tcW w:w="2654" w:type="dxa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معلومات اضافية</w:t>
            </w:r>
          </w:p>
        </w:tc>
        <w:tc>
          <w:tcPr>
            <w:tcW w:w="7658" w:type="dxa"/>
            <w:gridSpan w:val="5"/>
          </w:tcPr>
          <w:p w:rsidR="00847D70" w:rsidRPr="00D437BF" w:rsidRDefault="00847D70" w:rsidP="009F4330">
            <w:pPr>
              <w:rPr>
                <w:rFonts w:cs="Simplified Arabic" w:hint="cs"/>
                <w:b/>
                <w:bCs/>
                <w:rtl/>
                <w:lang w:bidi="ar-IQ"/>
              </w:rPr>
            </w:pPr>
          </w:p>
        </w:tc>
      </w:tr>
    </w:tbl>
    <w:p w:rsidR="00847D70" w:rsidRDefault="00847D70" w:rsidP="00847D70">
      <w:pPr>
        <w:rPr>
          <w:rFonts w:hint="cs"/>
          <w:rtl/>
        </w:rPr>
      </w:pPr>
    </w:p>
    <w:p w:rsidR="00847D70" w:rsidRDefault="00847D70" w:rsidP="00847D70">
      <w:pPr>
        <w:rPr>
          <w:rFonts w:hint="cs"/>
          <w:rtl/>
        </w:rPr>
      </w:pPr>
    </w:p>
    <w:p w:rsidR="00847D70" w:rsidRDefault="00847D70" w:rsidP="00847D70">
      <w:pPr>
        <w:rPr>
          <w:rFonts w:hint="cs"/>
          <w:rtl/>
        </w:rPr>
      </w:pPr>
    </w:p>
    <w:p w:rsidR="00847D70" w:rsidRDefault="00847D70" w:rsidP="00847D70">
      <w:pPr>
        <w:rPr>
          <w:rFonts w:hint="cs"/>
          <w:rtl/>
        </w:rPr>
      </w:pPr>
    </w:p>
    <w:p w:rsidR="00847D70" w:rsidRDefault="00847D70" w:rsidP="00847D70">
      <w:pPr>
        <w:rPr>
          <w:rFonts w:hint="cs"/>
          <w:rtl/>
        </w:rPr>
      </w:pPr>
    </w:p>
    <w:p w:rsidR="00847D70" w:rsidRDefault="00847D70" w:rsidP="00847D70">
      <w:pPr>
        <w:rPr>
          <w:rFonts w:hint="cs"/>
          <w:rtl/>
        </w:rPr>
      </w:pPr>
    </w:p>
    <w:p w:rsidR="00847D70" w:rsidRDefault="00847D70" w:rsidP="00847D70">
      <w:pPr>
        <w:rPr>
          <w:rFonts w:hint="cs"/>
          <w:rtl/>
          <w:lang w:bidi="ar-IQ"/>
        </w:rPr>
      </w:pPr>
    </w:p>
    <w:p w:rsidR="00847D70" w:rsidRDefault="00847D70" w:rsidP="00847D70">
      <w:pPr>
        <w:rPr>
          <w:rFonts w:hint="cs"/>
          <w:rtl/>
          <w:lang w:bidi="ar-IQ"/>
        </w:rPr>
      </w:pPr>
    </w:p>
    <w:p w:rsidR="00847D70" w:rsidRDefault="00847D70" w:rsidP="00847D70">
      <w:pPr>
        <w:rPr>
          <w:rFonts w:hint="cs"/>
          <w:rtl/>
          <w:lang w:bidi="ar-IQ"/>
        </w:rPr>
      </w:pPr>
      <w:bookmarkStart w:id="0" w:name="_GoBack"/>
      <w:bookmarkEnd w:id="0"/>
    </w:p>
    <w:p w:rsidR="00847D70" w:rsidRDefault="00847D70" w:rsidP="00847D70">
      <w:pPr>
        <w:rPr>
          <w:rFonts w:hint="cs"/>
          <w:rtl/>
        </w:rPr>
      </w:pPr>
    </w:p>
    <w:p w:rsidR="00847D70" w:rsidRPr="00D437BF" w:rsidRDefault="00847D70" w:rsidP="00847D70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2712085" cy="1536065"/>
                <wp:effectExtent l="254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D70" w:rsidRPr="00F96D7E" w:rsidRDefault="00847D70" w:rsidP="00847D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F96D7E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:المثنى</w:t>
                            </w:r>
                          </w:p>
                          <w:p w:rsidR="00847D70" w:rsidRPr="00F96D7E" w:rsidRDefault="00847D70" w:rsidP="00847D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F96D7E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الكلية : العلوم </w:t>
                            </w:r>
                          </w:p>
                          <w:p w:rsidR="00847D70" w:rsidRPr="00F96D7E" w:rsidRDefault="00847D70" w:rsidP="00847D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F96D7E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:الرياضيات</w:t>
                            </w:r>
                          </w:p>
                          <w:p w:rsidR="00847D70" w:rsidRPr="00F96D7E" w:rsidRDefault="00847D70" w:rsidP="00847D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F96D7E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:الثالثة</w:t>
                            </w:r>
                          </w:p>
                          <w:p w:rsidR="00847D70" w:rsidRPr="00F96D7E" w:rsidRDefault="00847D70" w:rsidP="00847D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F96D7E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:صفاء كريم كاظم</w:t>
                            </w:r>
                          </w:p>
                          <w:p w:rsidR="00847D70" w:rsidRPr="00F96D7E" w:rsidRDefault="00847D70" w:rsidP="00847D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F96D7E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:استاذ مساعد</w:t>
                            </w:r>
                          </w:p>
                          <w:p w:rsidR="00847D70" w:rsidRPr="00F96D7E" w:rsidRDefault="00847D70" w:rsidP="00847D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F96D7E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 دكتوراه</w:t>
                            </w:r>
                          </w:p>
                          <w:p w:rsidR="00847D70" w:rsidRPr="004A7D3C" w:rsidRDefault="00847D70" w:rsidP="00847D70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F96D7E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 جامعة المثنى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42.35pt;margin-top:0;width:213.55pt;height:1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6JlhwIAABc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" stroked="f">
                <v:textbox>
                  <w:txbxContent>
                    <w:p w:rsidR="00847D70" w:rsidRPr="00F96D7E" w:rsidRDefault="00847D70" w:rsidP="00847D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F96D7E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الجامعة :المثنى</w:t>
                      </w:r>
                    </w:p>
                    <w:p w:rsidR="00847D70" w:rsidRPr="00F96D7E" w:rsidRDefault="00847D70" w:rsidP="00847D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F96D7E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الكلية : العلوم </w:t>
                      </w:r>
                    </w:p>
                    <w:p w:rsidR="00847D70" w:rsidRPr="00F96D7E" w:rsidRDefault="00847D70" w:rsidP="00847D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F96D7E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القســم :الرياضيات</w:t>
                      </w:r>
                    </w:p>
                    <w:p w:rsidR="00847D70" w:rsidRPr="00F96D7E" w:rsidRDefault="00847D70" w:rsidP="00847D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F96D7E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المرحلة :الثالثة</w:t>
                      </w:r>
                    </w:p>
                    <w:p w:rsidR="00847D70" w:rsidRPr="00F96D7E" w:rsidRDefault="00847D70" w:rsidP="00847D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F96D7E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:صفاء كريم كاظم</w:t>
                      </w:r>
                    </w:p>
                    <w:p w:rsidR="00847D70" w:rsidRPr="00F96D7E" w:rsidRDefault="00847D70" w:rsidP="00847D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F96D7E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:استاذ مساعد</w:t>
                      </w:r>
                    </w:p>
                    <w:p w:rsidR="00847D70" w:rsidRPr="00F96D7E" w:rsidRDefault="00847D70" w:rsidP="00847D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F96D7E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 دكتوراه</w:t>
                      </w:r>
                    </w:p>
                    <w:p w:rsidR="00847D70" w:rsidRPr="004A7D3C" w:rsidRDefault="00847D70" w:rsidP="00847D70">
                      <w:pP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</w:pPr>
                      <w:r w:rsidRPr="00F96D7E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 جامعة المثنى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659890"/>
                <wp:effectExtent l="0" t="0" r="254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65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D70" w:rsidRPr="004A7D3C" w:rsidRDefault="00847D70" w:rsidP="00847D70">
                            <w:pPr>
                              <w:jc w:val="center"/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847D70" w:rsidRPr="004A7D3C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847D70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847D70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47D70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47D70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47D70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47D70" w:rsidRPr="004A7D3C" w:rsidRDefault="00847D70" w:rsidP="00847D70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333pt;margin-top:0;width:189pt;height:1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" stroked="f">
                <v:textbox>
                  <w:txbxContent>
                    <w:p w:rsidR="00847D70" w:rsidRPr="004A7D3C" w:rsidRDefault="00847D70" w:rsidP="00847D70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847D70" w:rsidRPr="004A7D3C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847D70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847D70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47D70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47D70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47D70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47D70" w:rsidRPr="004A7D3C" w:rsidRDefault="00847D70" w:rsidP="00847D70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7D70" w:rsidRPr="00D437BF" w:rsidRDefault="00847D70" w:rsidP="00847D70">
      <w:pPr>
        <w:jc w:val="center"/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78990" cy="12865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D70" w:rsidRPr="00D437BF" w:rsidRDefault="00847D70" w:rsidP="00847D70">
      <w:pPr>
        <w:jc w:val="center"/>
        <w:rPr>
          <w:rFonts w:ascii="Arial" w:hAnsi="Arial" w:cs="Arial"/>
          <w:rtl/>
        </w:rPr>
      </w:pPr>
    </w:p>
    <w:p w:rsidR="00847D70" w:rsidRPr="00D437BF" w:rsidRDefault="00847D70" w:rsidP="00847D70">
      <w:pPr>
        <w:rPr>
          <w:rFonts w:hint="cs"/>
          <w:b/>
          <w:bCs/>
          <w:rtl/>
          <w:lang w:bidi="ar-IQ"/>
        </w:rPr>
      </w:pPr>
      <w:r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176530</wp:posOffset>
                </wp:positionV>
                <wp:extent cx="381000" cy="285750"/>
                <wp:effectExtent l="11430" t="8890" r="762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D70" w:rsidRDefault="00847D70" w:rsidP="00847D70">
                            <w:pPr>
                              <w:rPr>
                                <w:rFonts w:hint="cs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left:0;text-align:left;margin-left:11.6pt;margin-top:13.9pt;width:3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">
                <v:textbox>
                  <w:txbxContent>
                    <w:p w:rsidR="00847D70" w:rsidRDefault="00847D70" w:rsidP="00847D70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847D70" w:rsidRDefault="00847D70" w:rsidP="00847D70">
      <w:pPr>
        <w:jc w:val="center"/>
        <w:rPr>
          <w:rFonts w:hint="cs"/>
          <w:b/>
          <w:bCs/>
          <w:rtl/>
          <w:lang w:bidi="ar-IQ"/>
        </w:rPr>
      </w:pPr>
      <w:r w:rsidRPr="00D437BF">
        <w:rPr>
          <w:rFonts w:hint="cs"/>
          <w:b/>
          <w:bCs/>
          <w:rtl/>
          <w:lang w:bidi="ar-IQ"/>
        </w:rPr>
        <w:t>أستمارة الخطة التدريسية للفصل الدراسي</w:t>
      </w:r>
      <w:r>
        <w:rPr>
          <w:rFonts w:hint="cs"/>
          <w:b/>
          <w:bCs/>
          <w:rtl/>
          <w:lang w:bidi="ar-IQ"/>
        </w:rPr>
        <w:t xml:space="preserve"> (2017-2018)</w:t>
      </w:r>
    </w:p>
    <w:p w:rsidR="00847D70" w:rsidRPr="00D437BF" w:rsidRDefault="00847D70" w:rsidP="00847D70">
      <w:pPr>
        <w:jc w:val="center"/>
        <w:rPr>
          <w:rFonts w:hint="cs"/>
          <w:b/>
          <w:bCs/>
          <w:rtl/>
          <w:lang w:bidi="ar-IQ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492"/>
        <w:gridCol w:w="4372"/>
        <w:gridCol w:w="1523"/>
        <w:gridCol w:w="1201"/>
      </w:tblGrid>
      <w:tr w:rsidR="00847D70" w:rsidRPr="00D437BF" w:rsidTr="009F4330">
        <w:trPr>
          <w:cantSplit/>
          <w:trHeight w:val="710"/>
        </w:trPr>
        <w:tc>
          <w:tcPr>
            <w:tcW w:w="1023" w:type="dxa"/>
            <w:vAlign w:val="center"/>
          </w:tcPr>
          <w:p w:rsidR="00847D70" w:rsidRPr="00D437BF" w:rsidRDefault="00847D70" w:rsidP="009F43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47D70" w:rsidRPr="00D437BF" w:rsidRDefault="00847D70" w:rsidP="009F43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437BF">
              <w:rPr>
                <w:rFonts w:ascii="Arial" w:hAnsi="Arial" w:cs="Arial"/>
                <w:b/>
                <w:bCs/>
                <w:rtl/>
              </w:rPr>
              <w:t>الاسبوع</w:t>
            </w:r>
          </w:p>
        </w:tc>
        <w:tc>
          <w:tcPr>
            <w:tcW w:w="1492" w:type="dxa"/>
            <w:vAlign w:val="center"/>
          </w:tcPr>
          <w:p w:rsidR="00847D70" w:rsidRPr="00D437BF" w:rsidRDefault="00847D70" w:rsidP="009F43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437BF">
              <w:rPr>
                <w:rFonts w:ascii="Arial" w:hAnsi="Arial" w:cs="Arial"/>
                <w:b/>
                <w:bCs/>
                <w:rtl/>
              </w:rPr>
              <w:t>التاريخ</w:t>
            </w:r>
          </w:p>
        </w:tc>
        <w:tc>
          <w:tcPr>
            <w:tcW w:w="4962" w:type="dxa"/>
            <w:vAlign w:val="center"/>
          </w:tcPr>
          <w:p w:rsidR="00847D70" w:rsidRPr="00D437BF" w:rsidRDefault="00847D70" w:rsidP="009F43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437BF">
              <w:rPr>
                <w:rFonts w:ascii="Arial" w:hAnsi="Arial" w:cs="Arial"/>
                <w:b/>
                <w:bCs/>
                <w:rtl/>
              </w:rPr>
              <w:t>المادة النظرية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437BF">
              <w:rPr>
                <w:rFonts w:ascii="Arial" w:hAnsi="Arial" w:cs="Arial"/>
                <w:b/>
                <w:bCs/>
                <w:rtl/>
              </w:rPr>
              <w:t>المادة العلمية</w:t>
            </w:r>
          </w:p>
        </w:tc>
        <w:tc>
          <w:tcPr>
            <w:tcW w:w="1242" w:type="dxa"/>
            <w:vAlign w:val="center"/>
          </w:tcPr>
          <w:p w:rsidR="00847D70" w:rsidRPr="00D437BF" w:rsidRDefault="00847D70" w:rsidP="009F43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437BF">
              <w:rPr>
                <w:rFonts w:ascii="Arial" w:hAnsi="Arial" w:cs="Arial"/>
                <w:b/>
                <w:bCs/>
                <w:rtl/>
              </w:rPr>
              <w:t>الملاحظات</w:t>
            </w: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sz w:val="28"/>
                <w:szCs w:val="28"/>
                <w:lang w:bidi="ar-IQ"/>
              </w:rPr>
              <w:t>2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/10/2017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تعريف المعادلات التفاضلية,رتبة المعادلات التفاضلية ودرجتها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9/10/2017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تصنيف المعادلات التفاضلية, المعادلة التفاضلية الاعتيادية ,الحل العام والحل الخاص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16/10/2017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مسائل </w:t>
            </w:r>
            <w:r>
              <w:rPr>
                <w:rFonts w:hint="cs"/>
                <w:b/>
                <w:bCs/>
                <w:rtl/>
              </w:rPr>
              <w:t>القيم الحدودية والمسائل الابتدائية,الصيغة القياسية للمعادلة التفاضلية الخطية من الرتبة الاولى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23/10/2017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المعادلات التفاضلية القابلة للفصل,المعادلات التفاضلية المتجانسة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30/10/2017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المعادلات </w:t>
            </w:r>
            <w:r>
              <w:rPr>
                <w:rFonts w:hint="cs"/>
                <w:b/>
                <w:bCs/>
                <w:rtl/>
              </w:rPr>
              <w:t>التفاضلية المتجانسة,المعادلات التفاضلية المضبوطة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6/11/2017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تحويل </w:t>
            </w:r>
            <w:r>
              <w:rPr>
                <w:rFonts w:hint="cs"/>
                <w:b/>
                <w:bCs/>
                <w:rtl/>
              </w:rPr>
              <w:t>المعادلات التفاضلية غير المضبوطة إلى معادلات تفاضلية مضبوطة باستخدام عامل التكامل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13/11/2017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المعادلات التفاضلية باستخدام عامل التكامل 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20/11/2017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المعادلات التفاضلية الخطية من الرتبة </w:t>
            </w:r>
            <w:r>
              <w:rPr>
                <w:b/>
                <w:bCs/>
              </w:rPr>
              <w:t>n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27/11/2017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المعادلات التفاضلية الخطية من الرتبة </w:t>
            </w:r>
            <w:r>
              <w:rPr>
                <w:b/>
                <w:bCs/>
              </w:rPr>
              <w:t>n</w:t>
            </w:r>
            <w:r>
              <w:rPr>
                <w:rFonts w:hint="cs"/>
                <w:b/>
                <w:bCs/>
                <w:rtl/>
              </w:rPr>
              <w:t xml:space="preserve"> بمعاملات ثابتة-طريقة الحل باستخدام الجذورالمميزة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4/12/2017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المعادلات التفاضلية الخطية من الرتبة </w:t>
            </w:r>
            <w:r>
              <w:rPr>
                <w:b/>
                <w:bCs/>
              </w:rPr>
              <w:t>n</w:t>
            </w:r>
            <w:r>
              <w:rPr>
                <w:rFonts w:hint="cs"/>
                <w:b/>
                <w:bCs/>
                <w:rtl/>
              </w:rPr>
              <w:t xml:space="preserve"> بمعاملات ثابتة-طريقة الحل باستخدام الجذورالمميزة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11/12/2017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حل المعادلات التفاضلية الخطية غير المتجانسة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18/12/2017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طريقة ايجاد حل خاص باستخدام طريقة المعاملات غير المحددة وطريقة تغيير المعلمات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rPr>
          <w:trHeight w:val="451"/>
        </w:trPr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25/12/2017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spacing w:line="360" w:lineRule="auto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طريقة ايجاد حل خاص باستخدام طريقة المعاملات غير المحددة وطريقة تغيير المعلمات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2/1/2017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ind w:left="-183" w:firstLine="720"/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المعادلات التفاضلية بمعاملات متغيرة وبعض طرق حلها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847D70" w:rsidRPr="00D437BF" w:rsidTr="009F4330">
        <w:tc>
          <w:tcPr>
            <w:tcW w:w="1023" w:type="dxa"/>
            <w:vAlign w:val="center"/>
          </w:tcPr>
          <w:p w:rsidR="00847D70" w:rsidRPr="00714C26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492" w:type="dxa"/>
            <w:vAlign w:val="center"/>
          </w:tcPr>
          <w:p w:rsidR="00847D70" w:rsidRPr="00384B08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9/1/2017</w:t>
            </w:r>
          </w:p>
        </w:tc>
        <w:tc>
          <w:tcPr>
            <w:tcW w:w="4962" w:type="dxa"/>
            <w:vAlign w:val="center"/>
          </w:tcPr>
          <w:p w:rsidR="00847D70" w:rsidRPr="00714C26" w:rsidRDefault="00847D70" w:rsidP="009F4330">
            <w:pPr>
              <w:ind w:left="-183" w:firstLine="720"/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المعادلات التفاضلية بمعاملات متغيرة وبعض طرق حلها</w:t>
            </w:r>
          </w:p>
        </w:tc>
        <w:tc>
          <w:tcPr>
            <w:tcW w:w="1701" w:type="dxa"/>
            <w:vAlign w:val="center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</w:tcPr>
          <w:p w:rsidR="00847D70" w:rsidRPr="00D437BF" w:rsidRDefault="00847D70" w:rsidP="009F433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847D70" w:rsidRPr="00D437BF" w:rsidRDefault="00847D70" w:rsidP="00847D70">
      <w:pPr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  <w:lang w:bidi="ar-IQ"/>
        </w:rPr>
        <w:t xml:space="preserve">                                                                                     توقيع رئيس القسم:</w:t>
      </w:r>
    </w:p>
    <w:p w:rsidR="00350795" w:rsidRDefault="00350795">
      <w:pPr>
        <w:rPr>
          <w:lang w:bidi="ar-IQ"/>
        </w:rPr>
      </w:pPr>
    </w:p>
    <w:sectPr w:rsidR="00350795" w:rsidSect="00847D7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F6AE0"/>
    <w:multiLevelType w:val="hybridMultilevel"/>
    <w:tmpl w:val="3DD45112"/>
    <w:lvl w:ilvl="0" w:tplc="E918D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45006"/>
    <w:multiLevelType w:val="hybridMultilevel"/>
    <w:tmpl w:val="C75A50E2"/>
    <w:lvl w:ilvl="0" w:tplc="447E1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70"/>
    <w:rsid w:val="00350795"/>
    <w:rsid w:val="0084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D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D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2017-12-04T07:09:00Z</dcterms:created>
  <dcterms:modified xsi:type="dcterms:W3CDTF">2017-12-04T07:11:00Z</dcterms:modified>
</cp:coreProperties>
</file>